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D1" w:rsidRDefault="00FB4AD1">
      <w:pPr>
        <w:rPr>
          <w:rFonts w:ascii="Comic Sans MS" w:hAnsi="Comic Sans MS"/>
          <w:sz w:val="28"/>
          <w:szCs w:val="28"/>
        </w:rPr>
      </w:pPr>
      <w:r>
        <w:rPr>
          <w:rFonts w:ascii="Comic Sans MS" w:hAnsi="Comic Sans MS"/>
          <w:noProof/>
          <w:sz w:val="28"/>
          <w:szCs w:val="28"/>
        </w:rPr>
        <w:drawing>
          <wp:anchor distT="0" distB="0" distL="114300" distR="114300" simplePos="0" relativeHeight="251673600" behindDoc="0" locked="0" layoutInCell="1" allowOverlap="1">
            <wp:simplePos x="0" y="0"/>
            <wp:positionH relativeFrom="column">
              <wp:posOffset>5238750</wp:posOffset>
            </wp:positionH>
            <wp:positionV relativeFrom="paragraph">
              <wp:posOffset>-85725</wp:posOffset>
            </wp:positionV>
            <wp:extent cx="904875" cy="904875"/>
            <wp:effectExtent l="19050" t="0" r="9525" b="0"/>
            <wp:wrapNone/>
            <wp:docPr id="12" name="il_fi" descr="http://www.abcteach.com/free/i/icecreamcone2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i/icecreamcone2bnw.jpg"/>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rFonts w:ascii="Comic Sans MS" w:hAnsi="Comic Sans MS"/>
          <w:noProof/>
          <w:sz w:val="28"/>
          <w:szCs w:val="28"/>
        </w:rPr>
        <w:drawing>
          <wp:anchor distT="0" distB="0" distL="114300" distR="114300" simplePos="0" relativeHeight="251671552" behindDoc="0" locked="0" layoutInCell="1" allowOverlap="1">
            <wp:simplePos x="0" y="0"/>
            <wp:positionH relativeFrom="column">
              <wp:posOffset>4714875</wp:posOffset>
            </wp:positionH>
            <wp:positionV relativeFrom="paragraph">
              <wp:posOffset>-9525</wp:posOffset>
            </wp:positionV>
            <wp:extent cx="440467" cy="828675"/>
            <wp:effectExtent l="19050" t="0" r="0" b="0"/>
            <wp:wrapNone/>
            <wp:docPr id="11" name="il_fi" descr="http://t1.gstatic.com/images?q=tbn:ANd9GcTvVU40RTFWMwvBidS08OUWgYSqFmXcnim8JK-zuJMinRlLfFWZjFmNyL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vVU40RTFWMwvBidS08OUWgYSqFmXcnim8JK-zuJMinRlLfFWZjFmNyLgz"/>
                    <pic:cNvPicPr>
                      <a:picLocks noChangeAspect="1" noChangeArrowheads="1"/>
                    </pic:cNvPicPr>
                  </pic:nvPicPr>
                  <pic:blipFill>
                    <a:blip r:embed="rId8" cstate="print">
                      <a:biLevel thresh="50000"/>
                    </a:blip>
                    <a:srcRect/>
                    <a:stretch>
                      <a:fillRect/>
                    </a:stretch>
                  </pic:blipFill>
                  <pic:spPr bwMode="auto">
                    <a:xfrm>
                      <a:off x="0" y="0"/>
                      <a:ext cx="440467" cy="828675"/>
                    </a:xfrm>
                    <a:prstGeom prst="rect">
                      <a:avLst/>
                    </a:prstGeom>
                    <a:noFill/>
                    <a:ln w="9525">
                      <a:noFill/>
                      <a:miter lim="800000"/>
                      <a:headEnd/>
                      <a:tailEnd/>
                    </a:ln>
                  </pic:spPr>
                </pic:pic>
              </a:graphicData>
            </a:graphic>
          </wp:anchor>
        </w:drawing>
      </w:r>
    </w:p>
    <w:p w:rsidR="00DC5654" w:rsidRPr="005144A7" w:rsidRDefault="00300D60">
      <w:pPr>
        <w:rPr>
          <w:rFonts w:ascii="Comic Sans MS" w:hAnsi="Comic Sans MS"/>
          <w:sz w:val="27"/>
          <w:szCs w:val="27"/>
        </w:rPr>
      </w:pPr>
      <w:r w:rsidRPr="005144A7">
        <w:rPr>
          <w:rFonts w:ascii="Comic Sans MS" w:hAnsi="Comic Sans MS"/>
          <w:sz w:val="27"/>
          <w:szCs w:val="27"/>
        </w:rPr>
        <w:t>Dear Families,</w:t>
      </w:r>
      <w:r w:rsidR="000D2AFC" w:rsidRPr="005144A7">
        <w:rPr>
          <w:rFonts w:ascii="Arial" w:hAnsi="Arial" w:cs="Arial"/>
          <w:sz w:val="27"/>
          <w:szCs w:val="27"/>
        </w:rPr>
        <w:t xml:space="preserve"> </w:t>
      </w:r>
    </w:p>
    <w:p w:rsidR="00300D60" w:rsidRPr="005144A7" w:rsidRDefault="00300D60" w:rsidP="00300D60">
      <w:pPr>
        <w:jc w:val="both"/>
        <w:rPr>
          <w:rFonts w:ascii="Comic Sans MS" w:hAnsi="Comic Sans MS"/>
          <w:sz w:val="27"/>
          <w:szCs w:val="27"/>
        </w:rPr>
      </w:pPr>
      <w:r w:rsidRPr="005144A7">
        <w:rPr>
          <w:rFonts w:ascii="Comic Sans MS" w:hAnsi="Comic Sans MS"/>
          <w:sz w:val="27"/>
          <w:szCs w:val="27"/>
        </w:rPr>
        <w:tab/>
        <w:t xml:space="preserve">It is hard to believe that we are almost half way through our kindergarten year!  </w:t>
      </w:r>
    </w:p>
    <w:p w:rsidR="00300D60" w:rsidRPr="005144A7" w:rsidRDefault="00300D60" w:rsidP="00300D60">
      <w:pPr>
        <w:ind w:firstLine="720"/>
        <w:jc w:val="both"/>
        <w:rPr>
          <w:rFonts w:ascii="Comic Sans MS" w:hAnsi="Comic Sans MS"/>
          <w:sz w:val="27"/>
          <w:szCs w:val="27"/>
        </w:rPr>
      </w:pPr>
      <w:r w:rsidRPr="005144A7">
        <w:rPr>
          <w:rFonts w:ascii="Comic Sans MS" w:hAnsi="Comic Sans MS"/>
          <w:sz w:val="27"/>
          <w:szCs w:val="27"/>
        </w:rPr>
        <w:t xml:space="preserve">Now that the children are comfortable with the cafeteria environment and routine, we would like to offer the opportunity for them to buy ice cream.  This money would be taken from their </w:t>
      </w:r>
      <w:r w:rsidR="00212EB8" w:rsidRPr="005144A7">
        <w:rPr>
          <w:rFonts w:ascii="Comic Sans MS" w:hAnsi="Comic Sans MS"/>
          <w:sz w:val="27"/>
          <w:szCs w:val="27"/>
        </w:rPr>
        <w:t xml:space="preserve">cafeteria </w:t>
      </w:r>
      <w:r w:rsidRPr="005144A7">
        <w:rPr>
          <w:rFonts w:ascii="Comic Sans MS" w:hAnsi="Comic Sans MS"/>
          <w:sz w:val="27"/>
          <w:szCs w:val="27"/>
        </w:rPr>
        <w:t>account and they would only be allowed to get ice cream after their lunch has been eaten.  If you would like your child to buy ice cream</w:t>
      </w:r>
      <w:r w:rsidR="005144A7" w:rsidRPr="005144A7">
        <w:rPr>
          <w:rFonts w:ascii="Comic Sans MS" w:hAnsi="Comic Sans MS"/>
          <w:sz w:val="27"/>
          <w:szCs w:val="27"/>
        </w:rPr>
        <w:t>,</w:t>
      </w:r>
      <w:r w:rsidR="00D425DF" w:rsidRPr="005144A7">
        <w:rPr>
          <w:rFonts w:ascii="Comic Sans MS" w:hAnsi="Comic Sans MS"/>
          <w:sz w:val="27"/>
          <w:szCs w:val="27"/>
        </w:rPr>
        <w:t xml:space="preserve"> please fill out the bottom portion and send it back in on Monday.  Thank you.</w:t>
      </w:r>
    </w:p>
    <w:p w:rsidR="00D425DF" w:rsidRPr="005144A7" w:rsidRDefault="00D425DF" w:rsidP="00300D60">
      <w:pPr>
        <w:ind w:firstLine="720"/>
        <w:jc w:val="both"/>
        <w:rPr>
          <w:rFonts w:ascii="Comic Sans MS" w:hAnsi="Comic Sans MS"/>
          <w:sz w:val="27"/>
          <w:szCs w:val="27"/>
        </w:rPr>
      </w:pPr>
      <w:r w:rsidRPr="005144A7">
        <w:rPr>
          <w:rFonts w:ascii="Comic Sans MS" w:hAnsi="Comic Sans MS"/>
          <w:sz w:val="27"/>
          <w:szCs w:val="27"/>
        </w:rPr>
        <w:t>When you send in money for your child, please be sure to place it in a</w:t>
      </w:r>
      <w:r w:rsidR="00C10864" w:rsidRPr="005144A7">
        <w:rPr>
          <w:rFonts w:ascii="Comic Sans MS" w:hAnsi="Comic Sans MS"/>
          <w:sz w:val="27"/>
          <w:szCs w:val="27"/>
        </w:rPr>
        <w:t>n</w:t>
      </w:r>
      <w:r w:rsidRPr="005144A7">
        <w:rPr>
          <w:rFonts w:ascii="Comic Sans MS" w:hAnsi="Comic Sans MS"/>
          <w:sz w:val="27"/>
          <w:szCs w:val="27"/>
        </w:rPr>
        <w:t xml:space="preserve"> envelope</w:t>
      </w:r>
      <w:r w:rsidR="00C10864" w:rsidRPr="005144A7">
        <w:rPr>
          <w:rFonts w:ascii="Comic Sans MS" w:hAnsi="Comic Sans MS"/>
          <w:sz w:val="27"/>
          <w:szCs w:val="27"/>
        </w:rPr>
        <w:t xml:space="preserve"> with your child’s name</w:t>
      </w:r>
      <w:r w:rsidRPr="005144A7">
        <w:rPr>
          <w:rFonts w:ascii="Comic Sans MS" w:hAnsi="Comic Sans MS"/>
          <w:sz w:val="27"/>
          <w:szCs w:val="27"/>
        </w:rPr>
        <w:t>.</w:t>
      </w:r>
      <w:r w:rsidR="00C10864" w:rsidRPr="005144A7">
        <w:rPr>
          <w:rFonts w:ascii="Comic Sans MS" w:hAnsi="Comic Sans MS"/>
          <w:sz w:val="27"/>
          <w:szCs w:val="27"/>
        </w:rPr>
        <w:t xml:space="preserve">  You can also put money </w:t>
      </w:r>
      <w:r w:rsidR="005144A7" w:rsidRPr="005144A7">
        <w:rPr>
          <w:rFonts w:ascii="Comic Sans MS" w:hAnsi="Comic Sans MS"/>
          <w:sz w:val="27"/>
          <w:szCs w:val="27"/>
        </w:rPr>
        <w:t xml:space="preserve">on your child’s account </w:t>
      </w:r>
      <w:r w:rsidR="00C10864" w:rsidRPr="005144A7">
        <w:rPr>
          <w:rFonts w:ascii="Comic Sans MS" w:hAnsi="Comic Sans MS"/>
          <w:sz w:val="27"/>
          <w:szCs w:val="27"/>
        </w:rPr>
        <w:t>for ice cream</w:t>
      </w:r>
      <w:r w:rsidR="005144A7" w:rsidRPr="005144A7">
        <w:rPr>
          <w:rFonts w:ascii="Comic Sans MS" w:hAnsi="Comic Sans MS"/>
          <w:sz w:val="27"/>
          <w:szCs w:val="27"/>
        </w:rPr>
        <w:t>.  If you have any questions, please feel free to contact your child’s teacher.</w:t>
      </w:r>
    </w:p>
    <w:p w:rsidR="00C10864" w:rsidRPr="005144A7" w:rsidRDefault="00C10864" w:rsidP="00300D60">
      <w:pPr>
        <w:ind w:firstLine="720"/>
        <w:jc w:val="both"/>
        <w:rPr>
          <w:rFonts w:ascii="Comic Sans MS" w:hAnsi="Comic Sans MS"/>
          <w:sz w:val="27"/>
          <w:szCs w:val="27"/>
        </w:rPr>
      </w:pPr>
      <w:r w:rsidRPr="005144A7">
        <w:rPr>
          <w:rFonts w:ascii="Comic Sans MS" w:hAnsi="Comic Sans MS"/>
          <w:sz w:val="27"/>
          <w:szCs w:val="27"/>
        </w:rPr>
        <w:tab/>
      </w:r>
      <w:r w:rsidRPr="005144A7">
        <w:rPr>
          <w:rFonts w:ascii="Comic Sans MS" w:hAnsi="Comic Sans MS"/>
          <w:sz w:val="27"/>
          <w:szCs w:val="27"/>
        </w:rPr>
        <w:tab/>
      </w:r>
      <w:r w:rsidRPr="005144A7">
        <w:rPr>
          <w:rFonts w:ascii="Comic Sans MS" w:hAnsi="Comic Sans MS"/>
          <w:sz w:val="27"/>
          <w:szCs w:val="27"/>
        </w:rPr>
        <w:tab/>
      </w:r>
      <w:r w:rsidRPr="005144A7">
        <w:rPr>
          <w:rFonts w:ascii="Comic Sans MS" w:hAnsi="Comic Sans MS"/>
          <w:sz w:val="27"/>
          <w:szCs w:val="27"/>
        </w:rPr>
        <w:tab/>
        <w:t>Thank you,</w:t>
      </w:r>
    </w:p>
    <w:p w:rsidR="00C10864" w:rsidRDefault="00C10864" w:rsidP="00300D60">
      <w:pPr>
        <w:pBdr>
          <w:bottom w:val="single" w:sz="12" w:space="1" w:color="auto"/>
        </w:pBdr>
        <w:ind w:firstLine="720"/>
        <w:jc w:val="both"/>
        <w:rPr>
          <w:rFonts w:ascii="Comic Sans MS" w:hAnsi="Comic Sans MS"/>
          <w:sz w:val="27"/>
          <w:szCs w:val="27"/>
        </w:rPr>
      </w:pPr>
      <w:r w:rsidRPr="005144A7">
        <w:rPr>
          <w:rFonts w:ascii="Comic Sans MS" w:hAnsi="Comic Sans MS"/>
          <w:sz w:val="27"/>
          <w:szCs w:val="27"/>
        </w:rPr>
        <w:tab/>
      </w:r>
      <w:r w:rsidRPr="005144A7">
        <w:rPr>
          <w:rFonts w:ascii="Comic Sans MS" w:hAnsi="Comic Sans MS"/>
          <w:sz w:val="27"/>
          <w:szCs w:val="27"/>
        </w:rPr>
        <w:tab/>
      </w:r>
      <w:r w:rsidRPr="005144A7">
        <w:rPr>
          <w:rFonts w:ascii="Comic Sans MS" w:hAnsi="Comic Sans MS"/>
          <w:sz w:val="27"/>
          <w:szCs w:val="27"/>
        </w:rPr>
        <w:tab/>
      </w:r>
      <w:r w:rsidRPr="005144A7">
        <w:rPr>
          <w:rFonts w:ascii="Comic Sans MS" w:hAnsi="Comic Sans MS"/>
          <w:sz w:val="27"/>
          <w:szCs w:val="27"/>
        </w:rPr>
        <w:tab/>
        <w:t>The Kindergarten Team</w:t>
      </w:r>
    </w:p>
    <w:p w:rsidR="005144A7" w:rsidRPr="005144A7" w:rsidRDefault="005144A7" w:rsidP="00300D60">
      <w:pPr>
        <w:pBdr>
          <w:bottom w:val="single" w:sz="12" w:space="1" w:color="auto"/>
        </w:pBdr>
        <w:ind w:firstLine="720"/>
        <w:jc w:val="both"/>
        <w:rPr>
          <w:rFonts w:ascii="Comic Sans MS" w:hAnsi="Comic Sans MS"/>
          <w:sz w:val="27"/>
          <w:szCs w:val="27"/>
        </w:rPr>
      </w:pPr>
    </w:p>
    <w:p w:rsidR="000D2AFC" w:rsidRPr="005144A7" w:rsidRDefault="000D2AFC" w:rsidP="00C10864">
      <w:pPr>
        <w:rPr>
          <w:rFonts w:ascii="Comic Sans MS" w:hAnsi="Comic Sans MS"/>
          <w:sz w:val="27"/>
          <w:szCs w:val="27"/>
        </w:rPr>
      </w:pPr>
      <w:r w:rsidRPr="005144A7">
        <w:rPr>
          <w:rFonts w:ascii="Comic Sans MS" w:hAnsi="Comic Sans MS"/>
          <w:sz w:val="27"/>
          <w:szCs w:val="27"/>
        </w:rPr>
        <w:t>Child’s Name _________________</w:t>
      </w:r>
    </w:p>
    <w:p w:rsidR="00C10864" w:rsidRPr="005144A7" w:rsidRDefault="00C10864" w:rsidP="00C10864">
      <w:pPr>
        <w:rPr>
          <w:rFonts w:ascii="Comic Sans MS" w:hAnsi="Comic Sans MS"/>
          <w:sz w:val="27"/>
          <w:szCs w:val="27"/>
        </w:rPr>
      </w:pPr>
      <w:r w:rsidRPr="005144A7">
        <w:rPr>
          <w:rFonts w:ascii="Comic Sans MS" w:hAnsi="Comic Sans MS"/>
          <w:sz w:val="27"/>
          <w:szCs w:val="27"/>
        </w:rPr>
        <w:t>___</w:t>
      </w:r>
      <w:r w:rsidRPr="005144A7">
        <w:rPr>
          <w:rFonts w:ascii="Comic Sans MS" w:hAnsi="Comic Sans MS"/>
          <w:sz w:val="27"/>
          <w:szCs w:val="27"/>
        </w:rPr>
        <w:tab/>
        <w:t xml:space="preserve"> I prefer that my child does not buy ice cream.</w:t>
      </w:r>
    </w:p>
    <w:p w:rsidR="00C10864" w:rsidRPr="005144A7" w:rsidRDefault="00C10864" w:rsidP="00C10864">
      <w:pPr>
        <w:rPr>
          <w:rFonts w:ascii="Comic Sans MS" w:hAnsi="Comic Sans MS"/>
          <w:sz w:val="27"/>
          <w:szCs w:val="27"/>
        </w:rPr>
      </w:pPr>
      <w:r w:rsidRPr="005144A7">
        <w:rPr>
          <w:rFonts w:ascii="Comic Sans MS" w:hAnsi="Comic Sans MS"/>
          <w:sz w:val="27"/>
          <w:szCs w:val="27"/>
        </w:rPr>
        <w:t>__</w:t>
      </w:r>
      <w:proofErr w:type="gramStart"/>
      <w:r w:rsidRPr="005144A7">
        <w:rPr>
          <w:rFonts w:ascii="Comic Sans MS" w:hAnsi="Comic Sans MS"/>
          <w:sz w:val="27"/>
          <w:szCs w:val="27"/>
        </w:rPr>
        <w:t>_  My</w:t>
      </w:r>
      <w:proofErr w:type="gramEnd"/>
      <w:r w:rsidRPr="005144A7">
        <w:rPr>
          <w:rFonts w:ascii="Comic Sans MS" w:hAnsi="Comic Sans MS"/>
          <w:sz w:val="27"/>
          <w:szCs w:val="27"/>
        </w:rPr>
        <w:t xml:space="preserve"> child may buy ice cream only one day a week (Thursdays).</w:t>
      </w:r>
    </w:p>
    <w:p w:rsidR="00C10864" w:rsidRPr="005144A7" w:rsidRDefault="00C10864" w:rsidP="00C10864">
      <w:pPr>
        <w:rPr>
          <w:rFonts w:ascii="Comic Sans MS" w:hAnsi="Comic Sans MS"/>
          <w:sz w:val="27"/>
          <w:szCs w:val="27"/>
        </w:rPr>
      </w:pPr>
      <w:r w:rsidRPr="005144A7">
        <w:rPr>
          <w:rFonts w:ascii="Comic Sans MS" w:hAnsi="Comic Sans MS"/>
          <w:sz w:val="27"/>
          <w:szCs w:val="27"/>
        </w:rPr>
        <w:t>__</w:t>
      </w:r>
      <w:proofErr w:type="gramStart"/>
      <w:r w:rsidRPr="005144A7">
        <w:rPr>
          <w:rFonts w:ascii="Comic Sans MS" w:hAnsi="Comic Sans MS"/>
          <w:sz w:val="27"/>
          <w:szCs w:val="27"/>
        </w:rPr>
        <w:t>_  My</w:t>
      </w:r>
      <w:proofErr w:type="gramEnd"/>
      <w:r w:rsidRPr="005144A7">
        <w:rPr>
          <w:rFonts w:ascii="Comic Sans MS" w:hAnsi="Comic Sans MS"/>
          <w:sz w:val="27"/>
          <w:szCs w:val="27"/>
        </w:rPr>
        <w:t xml:space="preserve"> child may buy ice cream anytime.</w:t>
      </w:r>
    </w:p>
    <w:p w:rsidR="000D2AFC" w:rsidRPr="005144A7" w:rsidRDefault="000D2AFC" w:rsidP="00C10864">
      <w:pPr>
        <w:rPr>
          <w:rFonts w:ascii="Comic Sans MS" w:hAnsi="Comic Sans MS"/>
          <w:sz w:val="27"/>
          <w:szCs w:val="27"/>
        </w:rPr>
      </w:pPr>
    </w:p>
    <w:p w:rsidR="000D2AFC" w:rsidRPr="005144A7" w:rsidRDefault="00FB4AD1" w:rsidP="00C10864">
      <w:pPr>
        <w:rPr>
          <w:rFonts w:ascii="Comic Sans MS" w:hAnsi="Comic Sans MS"/>
          <w:sz w:val="27"/>
          <w:szCs w:val="27"/>
        </w:rPr>
      </w:pPr>
      <w:r w:rsidRPr="005144A7">
        <w:rPr>
          <w:rFonts w:ascii="Comic Sans MS" w:hAnsi="Comic Sans MS"/>
          <w:noProof/>
          <w:sz w:val="27"/>
          <w:szCs w:val="27"/>
        </w:rPr>
        <w:drawing>
          <wp:anchor distT="0" distB="0" distL="114300" distR="114300" simplePos="0" relativeHeight="251658240" behindDoc="0" locked="0" layoutInCell="1" allowOverlap="1">
            <wp:simplePos x="0" y="0"/>
            <wp:positionH relativeFrom="column">
              <wp:posOffset>-200025</wp:posOffset>
            </wp:positionH>
            <wp:positionV relativeFrom="paragraph">
              <wp:posOffset>469900</wp:posOffset>
            </wp:positionV>
            <wp:extent cx="1200150" cy="1200150"/>
            <wp:effectExtent l="19050" t="0" r="0" b="0"/>
            <wp:wrapNone/>
            <wp:docPr id="3" name="il_fi" descr="http://www.abcteach.com/free/i/icecreamcone2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i/icecreamcone2bnw.jpg"/>
                    <pic:cNvPicPr>
                      <a:picLocks noChangeAspect="1" noChangeArrowheads="1"/>
                    </pic:cNvPicPr>
                  </pic:nvPicPr>
                  <pic:blipFill>
                    <a:blip r:embed="rId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Pr="005144A7">
        <w:rPr>
          <w:rFonts w:ascii="Comic Sans MS" w:hAnsi="Comic Sans MS"/>
          <w:noProof/>
          <w:sz w:val="27"/>
          <w:szCs w:val="27"/>
        </w:rPr>
        <w:drawing>
          <wp:anchor distT="0" distB="0" distL="114300" distR="114300" simplePos="0" relativeHeight="251665408" behindDoc="0" locked="0" layoutInCell="1" allowOverlap="1">
            <wp:simplePos x="0" y="0"/>
            <wp:positionH relativeFrom="column">
              <wp:posOffset>1285875</wp:posOffset>
            </wp:positionH>
            <wp:positionV relativeFrom="paragraph">
              <wp:posOffset>612775</wp:posOffset>
            </wp:positionV>
            <wp:extent cx="561975" cy="1057275"/>
            <wp:effectExtent l="19050" t="0" r="9525" b="0"/>
            <wp:wrapNone/>
            <wp:docPr id="10" name="il_fi" descr="http://t1.gstatic.com/images?q=tbn:ANd9GcTvVU40RTFWMwvBidS08OUWgYSqFmXcnim8JK-zuJMinRlLfFWZjFmNyL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vVU40RTFWMwvBidS08OUWgYSqFmXcnim8JK-zuJMinRlLfFWZjFmNyLgz"/>
                    <pic:cNvPicPr>
                      <a:picLocks noChangeAspect="1" noChangeArrowheads="1"/>
                    </pic:cNvPicPr>
                  </pic:nvPicPr>
                  <pic:blipFill>
                    <a:blip r:embed="rId8" cstate="print">
                      <a:biLevel thresh="50000"/>
                    </a:blip>
                    <a:srcRect/>
                    <a:stretch>
                      <a:fillRect/>
                    </a:stretch>
                  </pic:blipFill>
                  <pic:spPr bwMode="auto">
                    <a:xfrm>
                      <a:off x="0" y="0"/>
                      <a:ext cx="561975" cy="1057275"/>
                    </a:xfrm>
                    <a:prstGeom prst="rect">
                      <a:avLst/>
                    </a:prstGeom>
                    <a:noFill/>
                    <a:ln w="9525">
                      <a:noFill/>
                      <a:miter lim="800000"/>
                      <a:headEnd/>
                      <a:tailEnd/>
                    </a:ln>
                  </pic:spPr>
                </pic:pic>
              </a:graphicData>
            </a:graphic>
          </wp:anchor>
        </w:drawing>
      </w:r>
      <w:r w:rsidRPr="005144A7">
        <w:rPr>
          <w:rFonts w:ascii="Comic Sans MS" w:hAnsi="Comic Sans MS"/>
          <w:noProof/>
          <w:sz w:val="27"/>
          <w:szCs w:val="27"/>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536575</wp:posOffset>
            </wp:positionV>
            <wp:extent cx="1200150" cy="1200150"/>
            <wp:effectExtent l="19050" t="0" r="0" b="0"/>
            <wp:wrapNone/>
            <wp:docPr id="5" name="il_fi" descr="http://www.abcteach.com/free/i/icecreamcone2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i/icecreamcone2bnw.jpg"/>
                    <pic:cNvPicPr>
                      <a:picLocks noChangeAspect="1" noChangeArrowheads="1"/>
                    </pic:cNvPicPr>
                  </pic:nvPicPr>
                  <pic:blipFill>
                    <a:blip r:embed="rId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Pr="005144A7">
        <w:rPr>
          <w:rFonts w:ascii="Comic Sans MS" w:hAnsi="Comic Sans MS"/>
          <w:noProof/>
          <w:sz w:val="27"/>
          <w:szCs w:val="27"/>
        </w:rPr>
        <w:drawing>
          <wp:anchor distT="0" distB="0" distL="114300" distR="114300" simplePos="0" relativeHeight="251667456" behindDoc="0" locked="0" layoutInCell="1" allowOverlap="1">
            <wp:simplePos x="0" y="0"/>
            <wp:positionH relativeFrom="column">
              <wp:posOffset>3219450</wp:posOffset>
            </wp:positionH>
            <wp:positionV relativeFrom="paragraph">
              <wp:posOffset>612775</wp:posOffset>
            </wp:positionV>
            <wp:extent cx="561975" cy="1057275"/>
            <wp:effectExtent l="19050" t="0" r="9525" b="0"/>
            <wp:wrapNone/>
            <wp:docPr id="8" name="il_fi" descr="http://t1.gstatic.com/images?q=tbn:ANd9GcTvVU40RTFWMwvBidS08OUWgYSqFmXcnim8JK-zuJMinRlLfFWZjFmNyL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vVU40RTFWMwvBidS08OUWgYSqFmXcnim8JK-zuJMinRlLfFWZjFmNyLgz"/>
                    <pic:cNvPicPr>
                      <a:picLocks noChangeAspect="1" noChangeArrowheads="1"/>
                    </pic:cNvPicPr>
                  </pic:nvPicPr>
                  <pic:blipFill>
                    <a:blip r:embed="rId8" cstate="print">
                      <a:biLevel thresh="50000"/>
                    </a:blip>
                    <a:srcRect/>
                    <a:stretch>
                      <a:fillRect/>
                    </a:stretch>
                  </pic:blipFill>
                  <pic:spPr bwMode="auto">
                    <a:xfrm>
                      <a:off x="0" y="0"/>
                      <a:ext cx="561975" cy="1057275"/>
                    </a:xfrm>
                    <a:prstGeom prst="rect">
                      <a:avLst/>
                    </a:prstGeom>
                    <a:noFill/>
                    <a:ln w="9525">
                      <a:noFill/>
                      <a:miter lim="800000"/>
                      <a:headEnd/>
                      <a:tailEnd/>
                    </a:ln>
                  </pic:spPr>
                </pic:pic>
              </a:graphicData>
            </a:graphic>
          </wp:anchor>
        </w:drawing>
      </w:r>
      <w:r w:rsidRPr="005144A7">
        <w:rPr>
          <w:rFonts w:ascii="Comic Sans MS" w:hAnsi="Comic Sans MS"/>
          <w:noProof/>
          <w:sz w:val="27"/>
          <w:szCs w:val="27"/>
        </w:rPr>
        <w:drawing>
          <wp:anchor distT="0" distB="0" distL="114300" distR="114300" simplePos="0" relativeHeight="251662336" behindDoc="0" locked="0" layoutInCell="1" allowOverlap="1">
            <wp:simplePos x="0" y="0"/>
            <wp:positionH relativeFrom="column">
              <wp:posOffset>3876675</wp:posOffset>
            </wp:positionH>
            <wp:positionV relativeFrom="paragraph">
              <wp:posOffset>469900</wp:posOffset>
            </wp:positionV>
            <wp:extent cx="1200150" cy="1200150"/>
            <wp:effectExtent l="19050" t="0" r="0" b="0"/>
            <wp:wrapNone/>
            <wp:docPr id="6" name="il_fi" descr="http://www.abcteach.com/free/i/icecreamcone2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i/icecreamcone2bnw.jpg"/>
                    <pic:cNvPicPr>
                      <a:picLocks noChangeAspect="1" noChangeArrowheads="1"/>
                    </pic:cNvPicPr>
                  </pic:nvPicPr>
                  <pic:blipFill>
                    <a:blip r:embed="rId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Pr="005144A7">
        <w:rPr>
          <w:rFonts w:ascii="Comic Sans MS" w:hAnsi="Comic Sans MS"/>
          <w:noProof/>
          <w:sz w:val="27"/>
          <w:szCs w:val="27"/>
        </w:rPr>
        <w:drawing>
          <wp:anchor distT="0" distB="0" distL="114300" distR="114300" simplePos="0" relativeHeight="251669504" behindDoc="0" locked="0" layoutInCell="1" allowOverlap="1">
            <wp:simplePos x="0" y="0"/>
            <wp:positionH relativeFrom="column">
              <wp:posOffset>5153025</wp:posOffset>
            </wp:positionH>
            <wp:positionV relativeFrom="paragraph">
              <wp:posOffset>612775</wp:posOffset>
            </wp:positionV>
            <wp:extent cx="561975" cy="1057275"/>
            <wp:effectExtent l="19050" t="0" r="9525" b="0"/>
            <wp:wrapNone/>
            <wp:docPr id="9" name="il_fi" descr="http://t1.gstatic.com/images?q=tbn:ANd9GcTvVU40RTFWMwvBidS08OUWgYSqFmXcnim8JK-zuJMinRlLfFWZjFmNyL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vVU40RTFWMwvBidS08OUWgYSqFmXcnim8JK-zuJMinRlLfFWZjFmNyLgz"/>
                    <pic:cNvPicPr>
                      <a:picLocks noChangeAspect="1" noChangeArrowheads="1"/>
                    </pic:cNvPicPr>
                  </pic:nvPicPr>
                  <pic:blipFill>
                    <a:blip r:embed="rId8" cstate="print">
                      <a:biLevel thresh="50000"/>
                    </a:blip>
                    <a:srcRect/>
                    <a:stretch>
                      <a:fillRect/>
                    </a:stretch>
                  </pic:blipFill>
                  <pic:spPr bwMode="auto">
                    <a:xfrm>
                      <a:off x="0" y="0"/>
                      <a:ext cx="561975" cy="1057275"/>
                    </a:xfrm>
                    <a:prstGeom prst="rect">
                      <a:avLst/>
                    </a:prstGeom>
                    <a:noFill/>
                    <a:ln w="9525">
                      <a:noFill/>
                      <a:miter lim="800000"/>
                      <a:headEnd/>
                      <a:tailEnd/>
                    </a:ln>
                  </pic:spPr>
                </pic:pic>
              </a:graphicData>
            </a:graphic>
          </wp:anchor>
        </w:drawing>
      </w:r>
      <w:r w:rsidRPr="005144A7">
        <w:rPr>
          <w:rFonts w:ascii="Comic Sans MS" w:hAnsi="Comic Sans MS"/>
          <w:noProof/>
          <w:sz w:val="27"/>
          <w:szCs w:val="27"/>
        </w:rPr>
        <w:drawing>
          <wp:anchor distT="0" distB="0" distL="114300" distR="114300" simplePos="0" relativeHeight="251664384" behindDoc="0" locked="0" layoutInCell="1" allowOverlap="1">
            <wp:simplePos x="0" y="0"/>
            <wp:positionH relativeFrom="column">
              <wp:posOffset>5934075</wp:posOffset>
            </wp:positionH>
            <wp:positionV relativeFrom="paragraph">
              <wp:posOffset>469900</wp:posOffset>
            </wp:positionV>
            <wp:extent cx="1200150" cy="1200150"/>
            <wp:effectExtent l="19050" t="0" r="0" b="0"/>
            <wp:wrapNone/>
            <wp:docPr id="7" name="il_fi" descr="http://www.abcteach.com/free/i/icecreamcone2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i/icecreamcone2bnw.jpg"/>
                    <pic:cNvPicPr>
                      <a:picLocks noChangeAspect="1" noChangeArrowheads="1"/>
                    </pic:cNvPicPr>
                  </pic:nvPicPr>
                  <pic:blipFill>
                    <a:blip r:embed="rId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000D2AFC" w:rsidRPr="005144A7">
        <w:rPr>
          <w:rFonts w:ascii="Comic Sans MS" w:hAnsi="Comic Sans MS"/>
          <w:sz w:val="27"/>
          <w:szCs w:val="27"/>
        </w:rPr>
        <w:t>Parent/Guardian Signature _______________________</w:t>
      </w:r>
    </w:p>
    <w:sectPr w:rsidR="000D2AFC" w:rsidRPr="005144A7" w:rsidSect="00FB4A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0D60"/>
    <w:rsid w:val="000D2AFC"/>
    <w:rsid w:val="00173089"/>
    <w:rsid w:val="00212EB8"/>
    <w:rsid w:val="00300D60"/>
    <w:rsid w:val="005144A7"/>
    <w:rsid w:val="007F5643"/>
    <w:rsid w:val="00C10864"/>
    <w:rsid w:val="00C41701"/>
    <w:rsid w:val="00D425DF"/>
    <w:rsid w:val="00DC5654"/>
    <w:rsid w:val="00FB4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30F115C2E5A44B788DC047711372F" ma:contentTypeVersion="0" ma:contentTypeDescription="Create a new document." ma:contentTypeScope="" ma:versionID="472d0be03ab4fc7649ca0ffbd1071b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74E0D4-6CE2-4ACA-A374-40615A212407}">
  <ds:schemaRefs>
    <ds:schemaRef ds:uri="http://schemas.microsoft.com/office/2006/metadata/properties"/>
  </ds:schemaRefs>
</ds:datastoreItem>
</file>

<file path=customXml/itemProps2.xml><?xml version="1.0" encoding="utf-8"?>
<ds:datastoreItem xmlns:ds="http://schemas.openxmlformats.org/officeDocument/2006/customXml" ds:itemID="{BDE8D8B6-F79F-478F-BA6E-3E8BBCC23167}">
  <ds:schemaRefs>
    <ds:schemaRef ds:uri="http://schemas.microsoft.com/sharepoint/v3/contenttype/forms"/>
  </ds:schemaRefs>
</ds:datastoreItem>
</file>

<file path=customXml/itemProps3.xml><?xml version="1.0" encoding="utf-8"?>
<ds:datastoreItem xmlns:ds="http://schemas.openxmlformats.org/officeDocument/2006/customXml" ds:itemID="{E24228D1-A44F-48FC-A749-03EB415E7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ashjones</cp:lastModifiedBy>
  <cp:revision>2</cp:revision>
  <dcterms:created xsi:type="dcterms:W3CDTF">2012-01-19T20:17:00Z</dcterms:created>
  <dcterms:modified xsi:type="dcterms:W3CDTF">2012-01-19T20:17:00Z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0x01010063A30F115C2E5A44B788DC047711372F</vt:lpwstr>
  </property>
</Properties>
</file>